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C6" w:rsidRPr="00DB5FFC" w:rsidRDefault="003041C6" w:rsidP="00DB5FFC">
      <w:pPr>
        <w:spacing w:line="360" w:lineRule="auto"/>
        <w:ind w:right="-425"/>
        <w:jc w:val="center"/>
        <w:rPr>
          <w:rFonts w:ascii="Times New Roman" w:hAnsi="Times New Roman" w:cs="Times New Roman"/>
          <w:color w:val="000000" w:themeColor="text1"/>
          <w:sz w:val="28"/>
          <w:u w:val="single"/>
        </w:rPr>
      </w:pPr>
      <w:r w:rsidRPr="00DB5FFC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ВХОД на сайт «ЗАОБЛАЧНАЯ ПАТОФИЗИОЛОГИЯ» </w:t>
      </w:r>
      <w:r w:rsidRPr="00DB5FFC">
        <w:rPr>
          <w:rFonts w:ascii="Times New Roman" w:hAnsi="Times New Roman" w:cs="Times New Roman"/>
          <w:color w:val="000000" w:themeColor="text1"/>
          <w:sz w:val="28"/>
          <w:u w:val="single"/>
        </w:rPr>
        <w:t>по адресам:</w:t>
      </w:r>
    </w:p>
    <w:p w:rsidR="0092459C" w:rsidRDefault="001C6530" w:rsidP="00DB5FFC">
      <w:pPr>
        <w:spacing w:line="360" w:lineRule="auto"/>
        <w:ind w:right="-425"/>
        <w:jc w:val="center"/>
        <w:rPr>
          <w:rFonts w:ascii="Times New Roman" w:hAnsi="Times New Roman" w:cs="Times New Roman"/>
          <w:b/>
          <w:iCs/>
          <w:color w:val="000000" w:themeColor="text1"/>
          <w:sz w:val="32"/>
          <w:u w:val="single"/>
        </w:rPr>
      </w:pPr>
      <w:proofErr w:type="spellStart"/>
      <w:proofErr w:type="gramStart"/>
      <w:r w:rsidRPr="00DB5FFC">
        <w:rPr>
          <w:rFonts w:ascii="Times New Roman" w:hAnsi="Times New Roman" w:cs="Times New Roman"/>
          <w:b/>
          <w:color w:val="000000" w:themeColor="text1"/>
          <w:sz w:val="32"/>
          <w:u w:val="single"/>
          <w:lang w:val="en-US"/>
        </w:rPr>
        <w:t>patfiza</w:t>
      </w:r>
      <w:proofErr w:type="spellEnd"/>
      <w:r w:rsidRPr="00DB5FFC">
        <w:rPr>
          <w:rFonts w:ascii="Times New Roman" w:hAnsi="Times New Roman" w:cs="Times New Roman"/>
          <w:b/>
          <w:color w:val="000000" w:themeColor="text1"/>
          <w:sz w:val="32"/>
          <w:u w:val="single"/>
        </w:rPr>
        <w:t>.</w:t>
      </w:r>
      <w:proofErr w:type="spellStart"/>
      <w:r w:rsidRPr="00DB5FFC">
        <w:rPr>
          <w:rFonts w:ascii="Times New Roman" w:hAnsi="Times New Roman" w:cs="Times New Roman"/>
          <w:b/>
          <w:color w:val="000000" w:themeColor="text1"/>
          <w:sz w:val="32"/>
          <w:u w:val="single"/>
          <w:lang w:val="en-US"/>
        </w:rPr>
        <w:t>ru</w:t>
      </w:r>
      <w:proofErr w:type="spellEnd"/>
      <w:r w:rsidR="003041C6" w:rsidRPr="00DB5FFC">
        <w:rPr>
          <w:rFonts w:ascii="Times New Roman" w:hAnsi="Times New Roman" w:cs="Times New Roman"/>
          <w:color w:val="000000" w:themeColor="text1"/>
          <w:sz w:val="32"/>
          <w:u w:val="single"/>
        </w:rPr>
        <w:t xml:space="preserve">  </w:t>
      </w:r>
      <w:r w:rsidR="003041C6" w:rsidRPr="00DB5FFC">
        <w:rPr>
          <w:rFonts w:ascii="Times New Roman" w:hAnsi="Times New Roman" w:cs="Times New Roman"/>
          <w:color w:val="000000" w:themeColor="text1"/>
          <w:sz w:val="28"/>
          <w:u w:val="single"/>
        </w:rPr>
        <w:t>или</w:t>
      </w:r>
      <w:proofErr w:type="gramEnd"/>
      <w:r w:rsidR="003041C6" w:rsidRPr="00DB5FFC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 </w:t>
      </w:r>
      <w:r w:rsidR="0092459C" w:rsidRPr="00DB5FFC">
        <w:rPr>
          <w:rFonts w:ascii="Times New Roman" w:hAnsi="Times New Roman" w:cs="Times New Roman"/>
          <w:i/>
          <w:iCs/>
          <w:color w:val="000000" w:themeColor="text1"/>
          <w:sz w:val="28"/>
          <w:u w:val="single"/>
        </w:rPr>
        <w:t xml:space="preserve"> </w:t>
      </w:r>
      <w:proofErr w:type="spellStart"/>
      <w:r w:rsidR="0092459C" w:rsidRPr="00DB5FFC">
        <w:rPr>
          <w:rFonts w:ascii="Times New Roman" w:hAnsi="Times New Roman" w:cs="Times New Roman"/>
          <w:b/>
          <w:iCs/>
          <w:color w:val="000000" w:themeColor="text1"/>
          <w:sz w:val="32"/>
          <w:u w:val="single"/>
          <w:lang w:val="en-US"/>
        </w:rPr>
        <w:t>cloudypatfiz</w:t>
      </w:r>
      <w:proofErr w:type="spellEnd"/>
      <w:r w:rsidR="0092459C" w:rsidRPr="00DB5FFC">
        <w:rPr>
          <w:rFonts w:ascii="Times New Roman" w:hAnsi="Times New Roman" w:cs="Times New Roman"/>
          <w:b/>
          <w:iCs/>
          <w:color w:val="000000" w:themeColor="text1"/>
          <w:sz w:val="32"/>
          <w:u w:val="single"/>
        </w:rPr>
        <w:t>.</w:t>
      </w:r>
      <w:r w:rsidR="0092459C" w:rsidRPr="00DB5FFC">
        <w:rPr>
          <w:rFonts w:ascii="Times New Roman" w:hAnsi="Times New Roman" w:cs="Times New Roman"/>
          <w:b/>
          <w:iCs/>
          <w:color w:val="000000" w:themeColor="text1"/>
          <w:sz w:val="32"/>
          <w:u w:val="single"/>
          <w:lang w:val="en-US"/>
        </w:rPr>
        <w:t>com</w:t>
      </w:r>
    </w:p>
    <w:p w:rsidR="00DB5FFC" w:rsidRPr="00DB5FFC" w:rsidRDefault="00DB5FFC" w:rsidP="00DB5FFC">
      <w:pPr>
        <w:spacing w:line="360" w:lineRule="auto"/>
        <w:ind w:right="-425"/>
        <w:jc w:val="center"/>
        <w:rPr>
          <w:rFonts w:ascii="Times New Roman" w:hAnsi="Times New Roman" w:cs="Times New Roman"/>
          <w:b/>
          <w:iCs/>
          <w:color w:val="000000" w:themeColor="text1"/>
          <w:sz w:val="32"/>
          <w:u w:val="single"/>
        </w:rPr>
      </w:pPr>
    </w:p>
    <w:p w:rsidR="00DB5FFC" w:rsidRPr="00DB5FFC" w:rsidRDefault="00DB5FFC" w:rsidP="00DB5FFC">
      <w:pPr>
        <w:spacing w:line="192" w:lineRule="auto"/>
        <w:ind w:right="-425"/>
        <w:jc w:val="center"/>
        <w:rPr>
          <w:rFonts w:ascii="Times New Roman" w:hAnsi="Times New Roman" w:cs="Times New Roman"/>
          <w:color w:val="000000" w:themeColor="text1"/>
          <w:sz w:val="28"/>
          <w:u w:val="single"/>
        </w:rPr>
      </w:pPr>
      <w:bookmarkStart w:id="0" w:name="_GoBack"/>
      <w:bookmarkEnd w:id="0"/>
    </w:p>
    <w:p w:rsidR="0092459C" w:rsidRPr="00EC0096" w:rsidRDefault="00EC0096" w:rsidP="00EC0096">
      <w:pPr>
        <w:ind w:right="-426"/>
        <w:rPr>
          <w:rFonts w:ascii="Times New Roman" w:hAnsi="Times New Roman" w:cs="Times New Roman"/>
          <w:b/>
          <w:color w:val="000000" w:themeColor="text1"/>
          <w:sz w:val="24"/>
        </w:rPr>
      </w:pPr>
      <w:r w:rsidRPr="00EC0096">
        <w:rPr>
          <w:rFonts w:ascii="Times New Roman" w:hAnsi="Times New Roman" w:cs="Times New Roman"/>
          <w:color w:val="000000" w:themeColor="text1"/>
          <w:sz w:val="28"/>
        </w:rPr>
        <w:t xml:space="preserve">Оба </w:t>
      </w:r>
      <w:r w:rsidRPr="00EC0096">
        <w:rPr>
          <w:rFonts w:ascii="Times New Roman" w:hAnsi="Times New Roman" w:cs="Times New Roman"/>
          <w:b/>
          <w:color w:val="000000" w:themeColor="text1"/>
          <w:sz w:val="24"/>
        </w:rPr>
        <w:t xml:space="preserve">сайта созданы студентами 16  группы 3-ГО курса (сейчас 4-го) лечебного </w:t>
      </w:r>
      <w:proofErr w:type="gramStart"/>
      <w:r w:rsidRPr="00EC0096">
        <w:rPr>
          <w:rFonts w:ascii="Times New Roman" w:hAnsi="Times New Roman" w:cs="Times New Roman"/>
          <w:b/>
          <w:color w:val="000000" w:themeColor="text1"/>
          <w:sz w:val="24"/>
        </w:rPr>
        <w:t>фак-та</w:t>
      </w:r>
      <w:proofErr w:type="gramEnd"/>
      <w:r w:rsidRPr="00EC0096">
        <w:rPr>
          <w:rFonts w:ascii="Times New Roman" w:hAnsi="Times New Roman" w:cs="Times New Roman"/>
          <w:b/>
          <w:color w:val="000000" w:themeColor="text1"/>
          <w:sz w:val="24"/>
        </w:rPr>
        <w:t>:</w:t>
      </w:r>
    </w:p>
    <w:p w:rsidR="00EC0096" w:rsidRPr="00EC0096" w:rsidRDefault="00EC0096" w:rsidP="00EC0096">
      <w:pPr>
        <w:ind w:right="-426"/>
        <w:rPr>
          <w:rFonts w:ascii="Times New Roman" w:hAnsi="Times New Roman" w:cs="Times New Roman"/>
          <w:b/>
          <w:color w:val="000000" w:themeColor="text1"/>
          <w:sz w:val="28"/>
        </w:rPr>
      </w:pPr>
      <w:r w:rsidRPr="00EC0096">
        <w:rPr>
          <w:rFonts w:ascii="Times New Roman" w:hAnsi="Times New Roman" w:cs="Times New Roman"/>
          <w:b/>
          <w:color w:val="000000" w:themeColor="text1"/>
          <w:sz w:val="28"/>
        </w:rPr>
        <w:t xml:space="preserve">* Анастасией </w:t>
      </w:r>
      <w:r w:rsidR="003041C6" w:rsidRPr="00EC0096">
        <w:rPr>
          <w:rFonts w:ascii="Times New Roman" w:hAnsi="Times New Roman" w:cs="Times New Roman"/>
          <w:b/>
          <w:color w:val="000000" w:themeColor="text1"/>
          <w:sz w:val="28"/>
        </w:rPr>
        <w:t>Ропот</w:t>
      </w:r>
      <w:r w:rsidRPr="00EC0096"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</w:p>
    <w:p w:rsidR="00EC0096" w:rsidRPr="00EC0096" w:rsidRDefault="00EC0096" w:rsidP="00EC0096">
      <w:pPr>
        <w:ind w:right="-426"/>
        <w:rPr>
          <w:rFonts w:ascii="Times New Roman" w:hAnsi="Times New Roman" w:cs="Times New Roman"/>
          <w:b/>
          <w:color w:val="000000" w:themeColor="text1"/>
          <w:sz w:val="28"/>
        </w:rPr>
      </w:pPr>
      <w:r w:rsidRPr="00EC0096">
        <w:rPr>
          <w:rFonts w:ascii="Times New Roman" w:hAnsi="Times New Roman" w:cs="Times New Roman"/>
          <w:b/>
          <w:color w:val="000000" w:themeColor="text1"/>
          <w:sz w:val="28"/>
        </w:rPr>
        <w:t>адрес</w:t>
      </w:r>
      <w:r w:rsidR="003041C6" w:rsidRPr="00EC0096">
        <w:rPr>
          <w:rFonts w:ascii="Times New Roman" w:hAnsi="Times New Roman" w:cs="Times New Roman"/>
          <w:b/>
          <w:color w:val="000000" w:themeColor="text1"/>
          <w:sz w:val="28"/>
        </w:rPr>
        <w:t>:</w:t>
      </w:r>
      <w:r w:rsidR="003041C6" w:rsidRPr="00EC0096">
        <w:rPr>
          <w:rFonts w:ascii="Times New Roman" w:hAnsi="Times New Roman" w:cs="Times New Roman"/>
          <w:b/>
          <w:color w:val="000000" w:themeColor="text1"/>
          <w:sz w:val="32"/>
        </w:rPr>
        <w:t xml:space="preserve"> </w:t>
      </w:r>
      <w:proofErr w:type="spellStart"/>
      <w:r w:rsidR="003041C6" w:rsidRPr="00EC0096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patfiza</w:t>
      </w:r>
      <w:proofErr w:type="spellEnd"/>
      <w:r w:rsidR="003041C6" w:rsidRPr="00EC0096">
        <w:rPr>
          <w:rFonts w:ascii="Times New Roman" w:hAnsi="Times New Roman" w:cs="Times New Roman"/>
          <w:b/>
          <w:color w:val="000000" w:themeColor="text1"/>
          <w:sz w:val="28"/>
        </w:rPr>
        <w:t>.</w:t>
      </w:r>
      <w:proofErr w:type="spellStart"/>
      <w:r w:rsidR="003041C6" w:rsidRPr="00EC0096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ru</w:t>
      </w:r>
      <w:proofErr w:type="spellEnd"/>
      <w:r w:rsidRPr="00EC0096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EC0096" w:rsidRDefault="00EC0096" w:rsidP="00EC0096">
      <w:pPr>
        <w:ind w:right="-426"/>
        <w:rPr>
          <w:rFonts w:ascii="Times New Roman" w:hAnsi="Times New Roman" w:cs="Times New Roman"/>
          <w:color w:val="000000" w:themeColor="text1"/>
          <w:sz w:val="28"/>
        </w:rPr>
      </w:pPr>
    </w:p>
    <w:p w:rsidR="00DB5FFC" w:rsidRPr="00EC0096" w:rsidRDefault="00DB5FFC" w:rsidP="00EC0096">
      <w:pPr>
        <w:ind w:right="-426"/>
        <w:rPr>
          <w:rFonts w:ascii="Times New Roman" w:hAnsi="Times New Roman" w:cs="Times New Roman"/>
          <w:color w:val="000000" w:themeColor="text1"/>
          <w:sz w:val="28"/>
        </w:rPr>
      </w:pPr>
    </w:p>
    <w:p w:rsidR="00EC0096" w:rsidRPr="00EC0096" w:rsidRDefault="00EC0096" w:rsidP="00EC0096">
      <w:pPr>
        <w:tabs>
          <w:tab w:val="left" w:pos="0"/>
        </w:tabs>
        <w:spacing w:line="168" w:lineRule="auto"/>
        <w:ind w:right="-426"/>
        <w:rPr>
          <w:rFonts w:ascii="Times New Roman" w:hAnsi="Times New Roman" w:cs="Times New Roman"/>
          <w:b/>
          <w:color w:val="000000" w:themeColor="text1"/>
          <w:sz w:val="28"/>
        </w:rPr>
      </w:pPr>
      <w:r w:rsidRPr="00EC0096">
        <w:rPr>
          <w:rFonts w:ascii="Times New Roman" w:hAnsi="Times New Roman" w:cs="Times New Roman"/>
          <w:b/>
          <w:color w:val="000000" w:themeColor="text1"/>
          <w:sz w:val="28"/>
        </w:rPr>
        <w:t xml:space="preserve">* Марией Васильченко, Александром Кирилловым и Артёмом </w:t>
      </w:r>
      <w:proofErr w:type="spellStart"/>
      <w:r w:rsidRPr="00EC0096">
        <w:rPr>
          <w:rFonts w:ascii="Times New Roman" w:hAnsi="Times New Roman" w:cs="Times New Roman"/>
          <w:b/>
          <w:color w:val="000000" w:themeColor="text1"/>
          <w:sz w:val="28"/>
        </w:rPr>
        <w:t>Магидиным</w:t>
      </w:r>
      <w:proofErr w:type="spellEnd"/>
    </w:p>
    <w:p w:rsidR="003041C6" w:rsidRPr="00EC0096" w:rsidRDefault="00EC0096" w:rsidP="00EC0096">
      <w:pPr>
        <w:ind w:right="-426"/>
        <w:rPr>
          <w:rFonts w:ascii="Times New Roman" w:hAnsi="Times New Roman" w:cs="Times New Roman"/>
          <w:b/>
          <w:iCs/>
          <w:color w:val="000000" w:themeColor="text1"/>
          <w:sz w:val="28"/>
        </w:rPr>
      </w:pPr>
      <w:r w:rsidRPr="00EC0096">
        <w:rPr>
          <w:rFonts w:ascii="Times New Roman" w:hAnsi="Times New Roman" w:cs="Times New Roman"/>
          <w:b/>
          <w:color w:val="000000" w:themeColor="text1"/>
          <w:sz w:val="28"/>
        </w:rPr>
        <w:t>адрес:</w:t>
      </w:r>
      <w:r w:rsidR="003041C6" w:rsidRPr="00EC0096">
        <w:rPr>
          <w:rFonts w:ascii="Times New Roman" w:hAnsi="Times New Roman" w:cs="Times New Roman"/>
          <w:b/>
          <w:color w:val="000000" w:themeColor="text1"/>
          <w:sz w:val="28"/>
        </w:rPr>
        <w:t xml:space="preserve">  </w:t>
      </w:r>
      <w:proofErr w:type="spellStart"/>
      <w:r w:rsidRPr="00EC0096">
        <w:rPr>
          <w:rFonts w:ascii="Times New Roman" w:hAnsi="Times New Roman" w:cs="Times New Roman"/>
          <w:b/>
          <w:iCs/>
          <w:color w:val="000000" w:themeColor="text1"/>
          <w:sz w:val="28"/>
          <w:lang w:val="en-US"/>
        </w:rPr>
        <w:t>cloudypatfiz</w:t>
      </w:r>
      <w:proofErr w:type="spellEnd"/>
      <w:r w:rsidRPr="00EC0096">
        <w:rPr>
          <w:rFonts w:ascii="Times New Roman" w:hAnsi="Times New Roman" w:cs="Times New Roman"/>
          <w:b/>
          <w:iCs/>
          <w:color w:val="000000" w:themeColor="text1"/>
          <w:sz w:val="28"/>
        </w:rPr>
        <w:t>.</w:t>
      </w:r>
      <w:r w:rsidRPr="00EC0096">
        <w:rPr>
          <w:rFonts w:ascii="Times New Roman" w:hAnsi="Times New Roman" w:cs="Times New Roman"/>
          <w:b/>
          <w:iCs/>
          <w:color w:val="000000" w:themeColor="text1"/>
          <w:sz w:val="28"/>
          <w:lang w:val="en-US"/>
        </w:rPr>
        <w:t>com</w:t>
      </w:r>
    </w:p>
    <w:p w:rsidR="00EC0096" w:rsidRPr="00EC0096" w:rsidRDefault="00EC0096" w:rsidP="00EC0096">
      <w:pPr>
        <w:ind w:right="-426"/>
        <w:rPr>
          <w:rFonts w:ascii="Times New Roman" w:hAnsi="Times New Roman" w:cs="Times New Roman"/>
          <w:color w:val="000000" w:themeColor="text1"/>
          <w:sz w:val="24"/>
        </w:rPr>
      </w:pPr>
      <w:r w:rsidRPr="00EC0096">
        <w:rPr>
          <w:rFonts w:ascii="Times New Roman" w:hAnsi="Times New Roman" w:cs="Times New Roman"/>
          <w:iCs/>
          <w:color w:val="000000" w:themeColor="text1"/>
          <w:sz w:val="28"/>
        </w:rPr>
        <w:t>=============================================================</w:t>
      </w:r>
    </w:p>
    <w:p w:rsidR="00DB5FFC" w:rsidRDefault="00DB5FFC" w:rsidP="00EC0096">
      <w:pPr>
        <w:tabs>
          <w:tab w:val="left" w:pos="0"/>
        </w:tabs>
        <w:ind w:right="-426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B5FFC" w:rsidRDefault="00DB5FFC" w:rsidP="00EC0096">
      <w:pPr>
        <w:tabs>
          <w:tab w:val="left" w:pos="0"/>
        </w:tabs>
        <w:ind w:right="-426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B5FFC" w:rsidRDefault="00DB5FFC" w:rsidP="00EC0096">
      <w:pPr>
        <w:tabs>
          <w:tab w:val="left" w:pos="0"/>
        </w:tabs>
        <w:ind w:right="-426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B5FFC" w:rsidRDefault="00DB5FFC" w:rsidP="00EC0096">
      <w:pPr>
        <w:tabs>
          <w:tab w:val="left" w:pos="0"/>
        </w:tabs>
        <w:ind w:right="-426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EC0096" w:rsidRPr="00EC0096" w:rsidRDefault="00EC0096" w:rsidP="00EC0096">
      <w:pPr>
        <w:tabs>
          <w:tab w:val="left" w:pos="0"/>
        </w:tabs>
        <w:ind w:right="-426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EC0096">
        <w:rPr>
          <w:rFonts w:ascii="Times New Roman" w:hAnsi="Times New Roman" w:cs="Times New Roman"/>
          <w:b/>
          <w:color w:val="000000" w:themeColor="text1"/>
          <w:sz w:val="24"/>
        </w:rPr>
        <w:t>ПАТОФИЗИОЛОГИЯ: ДО ОБЛАКОВ И ОБРАТНО.</w:t>
      </w:r>
    </w:p>
    <w:p w:rsidR="00EC0096" w:rsidRPr="00EC0096" w:rsidRDefault="00EC0096" w:rsidP="00EC0096">
      <w:pPr>
        <w:tabs>
          <w:tab w:val="left" w:pos="0"/>
        </w:tabs>
        <w:ind w:righ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C0096">
        <w:rPr>
          <w:rFonts w:ascii="Times New Roman" w:hAnsi="Times New Roman" w:cs="Times New Roman"/>
          <w:color w:val="000000" w:themeColor="text1"/>
          <w:sz w:val="24"/>
        </w:rPr>
        <w:t xml:space="preserve">Жизнь в 21 веке на данном этапе развития технологий подразумевает собой работу с огромным количеством баз данных/источников разнообразной информации. Быть студентом, изучающим фундаментальные дисциплины, такие как патофизиология, в современных реалиях в высшей степени интересно, поскольку весь океан знаний находится, по сути, в свободном доступе: пару кликов мышкой, и перед вами открывается подробное описание механизма развития гипоксии или нормы кислотно - основного состояния крови. Всё это хранится в облаке и, несомненно, облегчает процесс подготовки юного врача, чьё время бесценно, так как амбиции зашкаливают, и хочется всего и сразу.  Но так ли это просто на самом деле? Ведь в бесконечном потоке обновляющихся и динамично меняющихся данных порой крайне сложно вычленить нужное, систематизировать это и представить для себя и для других в должном виде. Как правило, именно на этом моменте у заинтересованного студента возникают трудности. </w:t>
      </w:r>
    </w:p>
    <w:p w:rsidR="00EC0096" w:rsidRPr="00EC0096" w:rsidRDefault="00EC0096" w:rsidP="00EC0096">
      <w:pPr>
        <w:tabs>
          <w:tab w:val="left" w:pos="0"/>
        </w:tabs>
        <w:ind w:righ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C0096">
        <w:rPr>
          <w:rFonts w:ascii="Times New Roman" w:hAnsi="Times New Roman" w:cs="Times New Roman"/>
          <w:color w:val="000000" w:themeColor="text1"/>
          <w:sz w:val="24"/>
        </w:rPr>
        <w:t xml:space="preserve">Патофизиология – это уникальная наука, которая является интеллектуальной базой медицины и основой решения её актуальных проблем. Именно эта дисциплина позволяет юным </w:t>
      </w:r>
      <w:r w:rsidRPr="00EC0096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будущим врачам развивать профессиональное мышление на младших курсах медицинского университета, ещё до того, как они пришли на клинические кафедры. Все это является причиной того, что подход к изучению этого предмета должен быть фундаментальным, эффективным, передовым, но в то же время интересным и комфортным. Но как же достигнуть этой цели? Кому-то эта задача кажется крайне сложной, но всё- таки решение было найдено. </w:t>
      </w:r>
    </w:p>
    <w:p w:rsidR="00EC0096" w:rsidRPr="00EC0096" w:rsidRDefault="00EC0096" w:rsidP="00EC0096">
      <w:pPr>
        <w:tabs>
          <w:tab w:val="left" w:pos="0"/>
        </w:tabs>
        <w:ind w:righ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C0096">
        <w:rPr>
          <w:rFonts w:ascii="Times New Roman" w:hAnsi="Times New Roman" w:cs="Times New Roman"/>
          <w:color w:val="000000" w:themeColor="text1"/>
          <w:sz w:val="24"/>
        </w:rPr>
        <w:t xml:space="preserve">Внеаудиторная работа студентов на кафедре патофизиологии Первого МГМУ им. И.М. Сеченова включает в себя не только работу с литературой, но и работу в интернете. Получение и обработка знаний, ориентируясь на книги, говорит само за себя, это традиционно сложившийся метод, который ещё никого не подводил. Что же касается работы онлайн, то в данном аспекте не каждый ресурс, с которым работают студенты, обладает всеми качествами, которые были описаны выше. Именно поэтому была создана «Заоблачная патофизиология» - </w:t>
      </w:r>
      <w:proofErr w:type="gramStart"/>
      <w:r w:rsidRPr="00EC0096">
        <w:rPr>
          <w:rFonts w:ascii="Times New Roman" w:hAnsi="Times New Roman" w:cs="Times New Roman"/>
          <w:color w:val="000000" w:themeColor="text1"/>
          <w:sz w:val="24"/>
        </w:rPr>
        <w:t>новый</w:t>
      </w:r>
      <w:proofErr w:type="gramEnd"/>
      <w:r w:rsidRPr="00EC0096">
        <w:rPr>
          <w:rFonts w:ascii="Times New Roman" w:hAnsi="Times New Roman" w:cs="Times New Roman"/>
          <w:color w:val="000000" w:themeColor="text1"/>
          <w:sz w:val="24"/>
        </w:rPr>
        <w:t xml:space="preserve"> специализированный </w:t>
      </w:r>
      <w:r w:rsidRPr="00EC0096">
        <w:rPr>
          <w:rFonts w:ascii="Times New Roman" w:hAnsi="Times New Roman" w:cs="Times New Roman"/>
          <w:color w:val="000000" w:themeColor="text1"/>
          <w:sz w:val="24"/>
          <w:lang w:val="en-US"/>
        </w:rPr>
        <w:t>Web</w:t>
      </w:r>
      <w:r w:rsidRPr="00EC0096">
        <w:rPr>
          <w:rFonts w:ascii="Times New Roman" w:hAnsi="Times New Roman" w:cs="Times New Roman"/>
          <w:color w:val="000000" w:themeColor="text1"/>
          <w:sz w:val="24"/>
        </w:rPr>
        <w:t>-сайт, предназначенный для качественной подготовки студентов к занятиям.</w:t>
      </w:r>
    </w:p>
    <w:p w:rsidR="00EC0096" w:rsidRPr="00EC0096" w:rsidRDefault="00EC0096" w:rsidP="00EC0096">
      <w:pPr>
        <w:tabs>
          <w:tab w:val="left" w:pos="0"/>
        </w:tabs>
        <w:ind w:righ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C0096">
        <w:rPr>
          <w:rFonts w:ascii="Times New Roman" w:hAnsi="Times New Roman" w:cs="Times New Roman"/>
          <w:color w:val="000000" w:themeColor="text1"/>
          <w:sz w:val="24"/>
        </w:rPr>
        <w:t>Коллектив разработчиков «Заоблачной патофизиологии», сами являясь студентами, постарались создать максимально удобный в использовании, информативный и стабильный портал. Здесь необходимую информацию студенты получат путём интуитивного поиска по оригинально оформленным страницам. Все от наполнения до дизайна было сделано вручную, а поэтому, несомненно, с душой и искренним желанием создать комфортную обстановку пользователю. Каждый раздел сайта содержит действительно полезную информацию, а весь ресурс в целом состоит только из материалов, которые нужны студенту в самую первую очередь.</w:t>
      </w:r>
    </w:p>
    <w:p w:rsidR="00EC0096" w:rsidRPr="00EC0096" w:rsidRDefault="00EC0096" w:rsidP="00EC0096">
      <w:pPr>
        <w:tabs>
          <w:tab w:val="left" w:pos="0"/>
        </w:tabs>
        <w:ind w:righ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C0096">
        <w:rPr>
          <w:rFonts w:ascii="Times New Roman" w:hAnsi="Times New Roman" w:cs="Times New Roman"/>
          <w:color w:val="000000" w:themeColor="text1"/>
          <w:sz w:val="24"/>
        </w:rPr>
        <w:t xml:space="preserve"> «Заоблачная патофизиология» решает многие проблемы, с которыми сталкиваются студенты, обучаясь дистанционно и не имея прямой связи с преподавателями кафедры по тем или иным фундаментальным вопросам, а также, по сравнению с другими тематическими ресурсами, обеспечивает:</w:t>
      </w:r>
    </w:p>
    <w:p w:rsidR="00EC0096" w:rsidRPr="00EC0096" w:rsidRDefault="00EC0096" w:rsidP="00EC0096">
      <w:pPr>
        <w:tabs>
          <w:tab w:val="left" w:pos="0"/>
        </w:tabs>
        <w:ind w:righ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C0096">
        <w:rPr>
          <w:rFonts w:ascii="Times New Roman" w:hAnsi="Times New Roman" w:cs="Times New Roman"/>
          <w:color w:val="000000" w:themeColor="text1"/>
          <w:sz w:val="24"/>
        </w:rPr>
        <w:t>1. Стабильность в работе.</w:t>
      </w:r>
    </w:p>
    <w:p w:rsidR="00EC0096" w:rsidRPr="00EC0096" w:rsidRDefault="00EC0096" w:rsidP="00EC0096">
      <w:pPr>
        <w:tabs>
          <w:tab w:val="left" w:pos="0"/>
        </w:tabs>
        <w:ind w:righ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C0096">
        <w:rPr>
          <w:rFonts w:ascii="Times New Roman" w:hAnsi="Times New Roman" w:cs="Times New Roman"/>
          <w:color w:val="000000" w:themeColor="text1"/>
          <w:sz w:val="24"/>
        </w:rPr>
        <w:t>2. Интуитивный интерфейс.</w:t>
      </w:r>
    </w:p>
    <w:p w:rsidR="00EC0096" w:rsidRPr="00EC0096" w:rsidRDefault="00EC0096" w:rsidP="00EC0096">
      <w:pPr>
        <w:tabs>
          <w:tab w:val="left" w:pos="0"/>
        </w:tabs>
        <w:ind w:righ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C0096">
        <w:rPr>
          <w:rFonts w:ascii="Times New Roman" w:hAnsi="Times New Roman" w:cs="Times New Roman"/>
          <w:color w:val="000000" w:themeColor="text1"/>
          <w:sz w:val="24"/>
        </w:rPr>
        <w:t>3. Обширную базу материалов.</w:t>
      </w:r>
    </w:p>
    <w:p w:rsidR="00EC0096" w:rsidRPr="00EC0096" w:rsidRDefault="00EC0096" w:rsidP="00EC0096">
      <w:pPr>
        <w:tabs>
          <w:tab w:val="left" w:pos="0"/>
        </w:tabs>
        <w:ind w:righ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C0096">
        <w:rPr>
          <w:rFonts w:ascii="Times New Roman" w:hAnsi="Times New Roman" w:cs="Times New Roman"/>
          <w:color w:val="000000" w:themeColor="text1"/>
          <w:sz w:val="24"/>
        </w:rPr>
        <w:t>4. Объяснение каждого пункта внеаудиторной работы студента.</w:t>
      </w:r>
    </w:p>
    <w:p w:rsidR="00EC0096" w:rsidRPr="00EC0096" w:rsidRDefault="00EC0096" w:rsidP="00EC0096">
      <w:pPr>
        <w:tabs>
          <w:tab w:val="left" w:pos="0"/>
        </w:tabs>
        <w:ind w:righ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C0096">
        <w:rPr>
          <w:rFonts w:ascii="Times New Roman" w:hAnsi="Times New Roman" w:cs="Times New Roman"/>
          <w:color w:val="000000" w:themeColor="text1"/>
          <w:sz w:val="24"/>
        </w:rPr>
        <w:t>5. Информацию о работе кафедры на семестр и на весь учебный год.</w:t>
      </w:r>
    </w:p>
    <w:p w:rsidR="00EC0096" w:rsidRPr="00EC0096" w:rsidRDefault="00EC0096" w:rsidP="00EC0096">
      <w:pPr>
        <w:tabs>
          <w:tab w:val="left" w:pos="0"/>
        </w:tabs>
        <w:ind w:righ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C0096">
        <w:rPr>
          <w:rFonts w:ascii="Times New Roman" w:hAnsi="Times New Roman" w:cs="Times New Roman"/>
          <w:color w:val="000000" w:themeColor="text1"/>
          <w:sz w:val="24"/>
        </w:rPr>
        <w:t>6. Информацию о научной студенческой работе на кафедре.</w:t>
      </w:r>
    </w:p>
    <w:p w:rsidR="00EC0096" w:rsidRPr="00EC0096" w:rsidRDefault="00EC0096" w:rsidP="00EC0096">
      <w:pPr>
        <w:tabs>
          <w:tab w:val="left" w:pos="0"/>
        </w:tabs>
        <w:ind w:righ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C0096">
        <w:rPr>
          <w:rFonts w:ascii="Times New Roman" w:hAnsi="Times New Roman" w:cs="Times New Roman"/>
          <w:color w:val="000000" w:themeColor="text1"/>
          <w:sz w:val="24"/>
        </w:rPr>
        <w:t>7. Обеспечение обратной связи и возможность непосредственного участия пользователя в редактировании и совершенствовании ресурса.</w:t>
      </w:r>
    </w:p>
    <w:p w:rsidR="00EC0096" w:rsidRPr="00EC0096" w:rsidRDefault="00EC0096" w:rsidP="00EC0096">
      <w:pPr>
        <w:tabs>
          <w:tab w:val="left" w:pos="0"/>
        </w:tabs>
        <w:ind w:righ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C0096">
        <w:rPr>
          <w:rFonts w:ascii="Times New Roman" w:hAnsi="Times New Roman" w:cs="Times New Roman"/>
          <w:color w:val="000000" w:themeColor="text1"/>
          <w:sz w:val="24"/>
        </w:rPr>
        <w:t xml:space="preserve">Создание единой базы, несущей в себе необходимую информацию об обучающем курсе «Клиническая патофизиология» снимает часто задаваемые студентами вопросы, такие как «Где я могу узнать темы и расписание лекций?» и многие другие без посещения самой кафедры, а также обеспечивает доступ ко всем необходимым материалам об учёбе без долгого </w:t>
      </w:r>
      <w:r w:rsidRPr="00EC0096">
        <w:rPr>
          <w:rFonts w:ascii="Times New Roman" w:hAnsi="Times New Roman" w:cs="Times New Roman"/>
          <w:color w:val="000000" w:themeColor="text1"/>
          <w:sz w:val="24"/>
        </w:rPr>
        <w:lastRenderedPageBreak/>
        <w:t>поиска. Тем самым, происходит экономия его времени и сил, которые необходимы молодому специалисту на рассвете его профессионального пути.</w:t>
      </w:r>
    </w:p>
    <w:p w:rsidR="00EC0096" w:rsidRPr="00EC0096" w:rsidRDefault="00EC0096" w:rsidP="00EC0096">
      <w:pPr>
        <w:tabs>
          <w:tab w:val="left" w:pos="0"/>
        </w:tabs>
        <w:ind w:righ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C0096">
        <w:rPr>
          <w:rFonts w:ascii="Times New Roman" w:hAnsi="Times New Roman" w:cs="Times New Roman"/>
          <w:color w:val="000000" w:themeColor="text1"/>
          <w:sz w:val="24"/>
        </w:rPr>
        <w:t xml:space="preserve">«Заоблачная патофизиология» является принципиально новым витком в обучении на кафедре патофизиологии Первого МГМУ им. И.М. Сеченова, а также в подходе к изучению этой особенной науки  и учебной дисциплины в целом. </w:t>
      </w:r>
    </w:p>
    <w:p w:rsidR="00EC0096" w:rsidRPr="00EC0096" w:rsidRDefault="00EC0096" w:rsidP="00EC0096">
      <w:pPr>
        <w:tabs>
          <w:tab w:val="left" w:pos="0"/>
        </w:tabs>
        <w:ind w:righ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C0096">
        <w:rPr>
          <w:rFonts w:ascii="Times New Roman" w:hAnsi="Times New Roman" w:cs="Times New Roman"/>
          <w:color w:val="000000" w:themeColor="text1"/>
          <w:sz w:val="24"/>
        </w:rPr>
        <w:t xml:space="preserve">Целью нашей работы было обеспечение легкого, комфортного, но в то же время продуктивного изучения патофизиологии, работая в интернете. Мы надеемся, что вы найдёте на нашем портале необходимое количество полезной и интересной информации и используете её для блестящей самоподготовки. </w:t>
      </w:r>
    </w:p>
    <w:p w:rsidR="00EC0096" w:rsidRPr="00EC0096" w:rsidRDefault="00EC0096" w:rsidP="00EC0096">
      <w:pPr>
        <w:tabs>
          <w:tab w:val="left" w:pos="0"/>
        </w:tabs>
        <w:ind w:right="-426"/>
        <w:jc w:val="both"/>
        <w:rPr>
          <w:rFonts w:ascii="Times New Roman" w:hAnsi="Times New Roman" w:cs="Times New Roman"/>
          <w:b/>
          <w:i/>
          <w:color w:val="000000" w:themeColor="text1"/>
          <w:sz w:val="24"/>
        </w:rPr>
      </w:pPr>
      <w:r w:rsidRPr="00EC0096">
        <w:rPr>
          <w:rFonts w:ascii="Times New Roman" w:hAnsi="Times New Roman" w:cs="Times New Roman"/>
          <w:b/>
          <w:i/>
          <w:color w:val="000000" w:themeColor="text1"/>
          <w:sz w:val="24"/>
        </w:rPr>
        <w:t>До встречи на патофизиологии «за облаками»!</w:t>
      </w:r>
    </w:p>
    <w:p w:rsidR="00EC0096" w:rsidRPr="00EC0096" w:rsidRDefault="00EC0096" w:rsidP="00EC0096">
      <w:pPr>
        <w:tabs>
          <w:tab w:val="left" w:pos="0"/>
        </w:tabs>
        <w:spacing w:line="168" w:lineRule="auto"/>
        <w:ind w:right="-426"/>
        <w:jc w:val="right"/>
        <w:rPr>
          <w:rFonts w:ascii="Times New Roman" w:hAnsi="Times New Roman" w:cs="Times New Roman"/>
          <w:b/>
          <w:i/>
          <w:color w:val="000000" w:themeColor="text1"/>
          <w:sz w:val="24"/>
        </w:rPr>
      </w:pPr>
      <w:r w:rsidRPr="00EC0096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Мария Васильченко, </w:t>
      </w:r>
    </w:p>
    <w:p w:rsidR="00EC0096" w:rsidRPr="00EC0096" w:rsidRDefault="00EC0096" w:rsidP="00EC0096">
      <w:pPr>
        <w:tabs>
          <w:tab w:val="left" w:pos="0"/>
        </w:tabs>
        <w:spacing w:line="168" w:lineRule="auto"/>
        <w:ind w:right="-426"/>
        <w:jc w:val="right"/>
        <w:rPr>
          <w:rFonts w:ascii="Times New Roman" w:hAnsi="Times New Roman" w:cs="Times New Roman"/>
          <w:b/>
          <w:i/>
          <w:color w:val="000000" w:themeColor="text1"/>
          <w:sz w:val="24"/>
        </w:rPr>
      </w:pPr>
      <w:r w:rsidRPr="00EC0096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Александр Кириллов, </w:t>
      </w:r>
    </w:p>
    <w:p w:rsidR="00EC0096" w:rsidRPr="00EC0096" w:rsidRDefault="00EC0096" w:rsidP="00EC0096">
      <w:pPr>
        <w:tabs>
          <w:tab w:val="left" w:pos="0"/>
        </w:tabs>
        <w:spacing w:line="168" w:lineRule="auto"/>
        <w:ind w:right="-426"/>
        <w:jc w:val="right"/>
        <w:rPr>
          <w:rFonts w:ascii="Times New Roman" w:hAnsi="Times New Roman" w:cs="Times New Roman"/>
          <w:b/>
          <w:i/>
          <w:color w:val="000000" w:themeColor="text1"/>
          <w:sz w:val="24"/>
        </w:rPr>
      </w:pPr>
      <w:r w:rsidRPr="00EC0096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Артём </w:t>
      </w:r>
      <w:proofErr w:type="spellStart"/>
      <w:r w:rsidRPr="00EC0096">
        <w:rPr>
          <w:rFonts w:ascii="Times New Roman" w:hAnsi="Times New Roman" w:cs="Times New Roman"/>
          <w:b/>
          <w:i/>
          <w:color w:val="000000" w:themeColor="text1"/>
          <w:sz w:val="24"/>
        </w:rPr>
        <w:t>Магидин</w:t>
      </w:r>
      <w:proofErr w:type="spellEnd"/>
    </w:p>
    <w:p w:rsidR="003041C6" w:rsidRDefault="00EC0096" w:rsidP="00EC0096">
      <w:pPr>
        <w:tabs>
          <w:tab w:val="left" w:pos="0"/>
        </w:tabs>
        <w:spacing w:line="168" w:lineRule="auto"/>
        <w:ind w:right="-426"/>
        <w:jc w:val="right"/>
        <w:rPr>
          <w:rFonts w:ascii="Times New Roman" w:hAnsi="Times New Roman" w:cs="Times New Roman"/>
          <w:b/>
          <w:i/>
          <w:color w:val="000000" w:themeColor="text1"/>
          <w:sz w:val="24"/>
        </w:rPr>
      </w:pPr>
      <w:r w:rsidRPr="00EC0096">
        <w:rPr>
          <w:rFonts w:ascii="Times New Roman" w:hAnsi="Times New Roman" w:cs="Times New Roman"/>
          <w:b/>
          <w:i/>
          <w:color w:val="000000" w:themeColor="text1"/>
          <w:sz w:val="24"/>
        </w:rPr>
        <w:t>студенты 16 гр. 3 к. лечебного факультета.</w:t>
      </w:r>
    </w:p>
    <w:p w:rsidR="00DB5FFC" w:rsidRPr="00EC0096" w:rsidRDefault="00DB5FFC" w:rsidP="00EC0096">
      <w:pPr>
        <w:tabs>
          <w:tab w:val="left" w:pos="0"/>
        </w:tabs>
        <w:spacing w:line="168" w:lineRule="auto"/>
        <w:ind w:right="-426"/>
        <w:jc w:val="right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</w:rPr>
        <w:t>Июнь 2016</w:t>
      </w:r>
    </w:p>
    <w:sectPr w:rsidR="00DB5FFC" w:rsidRPr="00EC00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B7" w:rsidRDefault="002C54B7" w:rsidP="00EC0096">
      <w:pPr>
        <w:spacing w:after="0" w:line="240" w:lineRule="auto"/>
      </w:pPr>
      <w:r>
        <w:separator/>
      </w:r>
    </w:p>
  </w:endnote>
  <w:endnote w:type="continuationSeparator" w:id="0">
    <w:p w:rsidR="002C54B7" w:rsidRDefault="002C54B7" w:rsidP="00EC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397787"/>
      <w:docPartObj>
        <w:docPartGallery w:val="Page Numbers (Bottom of Page)"/>
        <w:docPartUnique/>
      </w:docPartObj>
    </w:sdtPr>
    <w:sdtEndPr/>
    <w:sdtContent>
      <w:p w:rsidR="00EC0096" w:rsidRDefault="00EC00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FFC">
          <w:rPr>
            <w:noProof/>
          </w:rPr>
          <w:t>3</w:t>
        </w:r>
        <w:r>
          <w:fldChar w:fldCharType="end"/>
        </w:r>
      </w:p>
    </w:sdtContent>
  </w:sdt>
  <w:p w:rsidR="00EC0096" w:rsidRDefault="00EC00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B7" w:rsidRDefault="002C54B7" w:rsidP="00EC0096">
      <w:pPr>
        <w:spacing w:after="0" w:line="240" w:lineRule="auto"/>
      </w:pPr>
      <w:r>
        <w:separator/>
      </w:r>
    </w:p>
  </w:footnote>
  <w:footnote w:type="continuationSeparator" w:id="0">
    <w:p w:rsidR="002C54B7" w:rsidRDefault="002C54B7" w:rsidP="00EC0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BE"/>
    <w:rsid w:val="00121525"/>
    <w:rsid w:val="001C6530"/>
    <w:rsid w:val="002C54B7"/>
    <w:rsid w:val="003041C6"/>
    <w:rsid w:val="004274FE"/>
    <w:rsid w:val="0092459C"/>
    <w:rsid w:val="00B13AE0"/>
    <w:rsid w:val="00B957BE"/>
    <w:rsid w:val="00DB5FFC"/>
    <w:rsid w:val="00EC0096"/>
    <w:rsid w:val="00F6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1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0096"/>
  </w:style>
  <w:style w:type="paragraph" w:styleId="a6">
    <w:name w:val="footer"/>
    <w:basedOn w:val="a"/>
    <w:link w:val="a7"/>
    <w:uiPriority w:val="99"/>
    <w:unhideWhenUsed/>
    <w:rsid w:val="00EC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0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1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0096"/>
  </w:style>
  <w:style w:type="paragraph" w:styleId="a6">
    <w:name w:val="footer"/>
    <w:basedOn w:val="a"/>
    <w:link w:val="a7"/>
    <w:uiPriority w:val="99"/>
    <w:unhideWhenUsed/>
    <w:rsid w:val="00EC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dc:description/>
  <cp:lastModifiedBy>Пётр</cp:lastModifiedBy>
  <cp:revision>7</cp:revision>
  <dcterms:created xsi:type="dcterms:W3CDTF">2017-02-17T16:19:00Z</dcterms:created>
  <dcterms:modified xsi:type="dcterms:W3CDTF">2017-02-17T16:56:00Z</dcterms:modified>
</cp:coreProperties>
</file>